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3EC2" w:rsidRPr="003471FA" w:rsidRDefault="005F3EC2" w:rsidP="003471FA">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r w:rsidRPr="003471FA">
        <w:rPr>
          <w:rFonts w:ascii="Times New Roman" w:hAnsi="Times New Roman" w:cs="Times New Roman"/>
          <w:color w:val="000000" w:themeColor="text1"/>
          <w:sz w:val="24"/>
          <w:szCs w:val="24"/>
          <w:shd w:val="clear" w:color="auto" w:fill="FFFFFF"/>
        </w:rPr>
        <w:t>Student’s Name:</w:t>
      </w:r>
    </w:p>
    <w:p w:rsidR="005F3EC2" w:rsidRPr="003471FA" w:rsidRDefault="005F3EC2" w:rsidP="003471FA">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r w:rsidRPr="003471FA">
        <w:rPr>
          <w:rFonts w:ascii="Times New Roman" w:hAnsi="Times New Roman" w:cs="Times New Roman"/>
          <w:color w:val="000000" w:themeColor="text1"/>
          <w:sz w:val="24"/>
          <w:szCs w:val="24"/>
          <w:shd w:val="clear" w:color="auto" w:fill="FFFFFF"/>
        </w:rPr>
        <w:t>Course Tutor:</w:t>
      </w:r>
    </w:p>
    <w:p w:rsidR="005F3EC2" w:rsidRPr="003471FA" w:rsidRDefault="005F3EC2" w:rsidP="003471FA">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r w:rsidRPr="003471FA">
        <w:rPr>
          <w:rFonts w:ascii="Times New Roman" w:hAnsi="Times New Roman" w:cs="Times New Roman"/>
          <w:color w:val="000000" w:themeColor="text1"/>
          <w:sz w:val="24"/>
          <w:szCs w:val="24"/>
          <w:shd w:val="clear" w:color="auto" w:fill="FFFFFF"/>
        </w:rPr>
        <w:t>Course:</w:t>
      </w:r>
    </w:p>
    <w:p w:rsidR="005F3EC2" w:rsidRPr="003471FA" w:rsidRDefault="005F3EC2" w:rsidP="003471FA">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r w:rsidRPr="003471FA">
        <w:rPr>
          <w:rFonts w:ascii="Times New Roman" w:hAnsi="Times New Roman" w:cs="Times New Roman"/>
          <w:color w:val="000000" w:themeColor="text1"/>
          <w:sz w:val="24"/>
          <w:szCs w:val="24"/>
          <w:shd w:val="clear" w:color="auto" w:fill="FFFFFF"/>
        </w:rPr>
        <w:t>Submission Date:</w:t>
      </w:r>
    </w:p>
    <w:p w:rsidR="00452573" w:rsidRPr="003471FA" w:rsidRDefault="00B4687F" w:rsidP="003471FA">
      <w:pPr>
        <w:shd w:val="clear" w:color="auto" w:fill="FFFFFF" w:themeFill="background1"/>
        <w:spacing w:line="480" w:lineRule="auto"/>
        <w:rPr>
          <w:rFonts w:ascii="Times New Roman" w:hAnsi="Times New Roman" w:cs="Times New Roman"/>
          <w:b/>
          <w:color w:val="000000" w:themeColor="text1"/>
          <w:sz w:val="24"/>
          <w:szCs w:val="24"/>
          <w:shd w:val="clear" w:color="auto" w:fill="FFFFFF"/>
        </w:rPr>
      </w:pPr>
      <w:r w:rsidRPr="003471FA">
        <w:rPr>
          <w:rFonts w:ascii="Times New Roman" w:hAnsi="Times New Roman" w:cs="Times New Roman"/>
          <w:b/>
          <w:color w:val="000000" w:themeColor="text1"/>
          <w:sz w:val="24"/>
          <w:szCs w:val="24"/>
          <w:shd w:val="clear" w:color="auto" w:fill="FFFFFF"/>
        </w:rPr>
        <w:t xml:space="preserve">How can you address shortfalls </w:t>
      </w:r>
      <w:r w:rsidRPr="00B2471D">
        <w:rPr>
          <w:rFonts w:ascii="Times New Roman" w:hAnsi="Times New Roman" w:cs="Times New Roman"/>
          <w:b/>
          <w:noProof/>
          <w:color w:val="000000" w:themeColor="text1"/>
          <w:sz w:val="24"/>
          <w:szCs w:val="24"/>
          <w:shd w:val="clear" w:color="auto" w:fill="FFFFFF"/>
        </w:rPr>
        <w:t>with regard to</w:t>
      </w:r>
      <w:r w:rsidRPr="003471FA">
        <w:rPr>
          <w:rFonts w:ascii="Times New Roman" w:hAnsi="Times New Roman" w:cs="Times New Roman"/>
          <w:b/>
          <w:color w:val="000000" w:themeColor="text1"/>
          <w:sz w:val="24"/>
          <w:szCs w:val="24"/>
          <w:shd w:val="clear" w:color="auto" w:fill="FFFFFF"/>
        </w:rPr>
        <w:t xml:space="preserve"> resources in your action plans?</w:t>
      </w:r>
    </w:p>
    <w:p w:rsidR="00317211" w:rsidRPr="003471FA" w:rsidRDefault="00B2471D" w:rsidP="003471FA">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r w:rsidRPr="003F7681">
        <w:rPr>
          <w:rFonts w:ascii="Times New Roman" w:hAnsi="Times New Roman" w:cs="Times New Roman"/>
          <w:noProof/>
          <w:color w:val="000000" w:themeColor="text1"/>
          <w:sz w:val="24"/>
          <w:szCs w:val="24"/>
          <w:shd w:val="clear" w:color="auto" w:fill="FFFFFF"/>
        </w:rPr>
        <w:t>T</w:t>
      </w:r>
      <w:r w:rsidR="00317211" w:rsidRPr="003F7681">
        <w:rPr>
          <w:rFonts w:ascii="Times New Roman" w:hAnsi="Times New Roman" w:cs="Times New Roman"/>
          <w:noProof/>
          <w:color w:val="000000" w:themeColor="text1"/>
          <w:sz w:val="24"/>
          <w:szCs w:val="24"/>
          <w:shd w:val="clear" w:color="auto" w:fill="FFFFFF"/>
        </w:rPr>
        <w:t>o avoid resource shortage</w:t>
      </w:r>
      <w:r w:rsidR="00317211" w:rsidRPr="003471FA">
        <w:rPr>
          <w:rFonts w:ascii="Times New Roman" w:hAnsi="Times New Roman" w:cs="Times New Roman"/>
          <w:color w:val="000000" w:themeColor="text1"/>
          <w:sz w:val="24"/>
          <w:szCs w:val="24"/>
          <w:shd w:val="clear" w:color="auto" w:fill="FFFFFF"/>
        </w:rPr>
        <w:t>, it is important for a company to monitor project resour</w:t>
      </w:r>
      <w:r w:rsidR="009A2F14" w:rsidRPr="003471FA">
        <w:rPr>
          <w:rFonts w:ascii="Times New Roman" w:hAnsi="Times New Roman" w:cs="Times New Roman"/>
          <w:color w:val="000000" w:themeColor="text1"/>
          <w:sz w:val="24"/>
          <w:szCs w:val="24"/>
          <w:shd w:val="clear" w:color="auto" w:fill="FFFFFF"/>
        </w:rPr>
        <w:t xml:space="preserve">ces throughout the action planning. A resource management plan is a tool used </w:t>
      </w:r>
      <w:r w:rsidR="00453068" w:rsidRPr="003471FA">
        <w:rPr>
          <w:rFonts w:ascii="Times New Roman" w:hAnsi="Times New Roman" w:cs="Times New Roman"/>
          <w:color w:val="000000" w:themeColor="text1"/>
          <w:sz w:val="24"/>
          <w:szCs w:val="24"/>
          <w:shd w:val="clear" w:color="auto" w:fill="FFFFFF"/>
        </w:rPr>
        <w:t xml:space="preserve">to manage </w:t>
      </w:r>
      <w:r w:rsidR="009A2F14" w:rsidRPr="003471FA">
        <w:rPr>
          <w:rFonts w:ascii="Times New Roman" w:hAnsi="Times New Roman" w:cs="Times New Roman"/>
          <w:color w:val="000000" w:themeColor="text1"/>
          <w:sz w:val="24"/>
          <w:szCs w:val="24"/>
          <w:shd w:val="clear" w:color="auto" w:fill="FFFFFF"/>
        </w:rPr>
        <w:t>resource</w:t>
      </w:r>
      <w:r w:rsidR="00453068" w:rsidRPr="003471FA">
        <w:rPr>
          <w:rFonts w:ascii="Times New Roman" w:hAnsi="Times New Roman" w:cs="Times New Roman"/>
          <w:color w:val="000000" w:themeColor="text1"/>
          <w:sz w:val="24"/>
          <w:szCs w:val="24"/>
          <w:shd w:val="clear" w:color="auto" w:fill="FFFFFF"/>
        </w:rPr>
        <w:t>s in the company by project managers to avoid shortages.</w:t>
      </w:r>
      <w:r w:rsidR="005C401E" w:rsidRPr="003471FA">
        <w:rPr>
          <w:rFonts w:ascii="Times New Roman" w:hAnsi="Times New Roman" w:cs="Times New Roman"/>
          <w:color w:val="000000" w:themeColor="text1"/>
          <w:sz w:val="24"/>
          <w:szCs w:val="24"/>
          <w:shd w:val="clear" w:color="auto" w:fill="FFFFFF"/>
        </w:rPr>
        <w:t xml:space="preserve"> </w:t>
      </w:r>
      <w:r w:rsidRPr="003F7681">
        <w:rPr>
          <w:rFonts w:ascii="Times New Roman" w:hAnsi="Times New Roman" w:cs="Times New Roman"/>
          <w:noProof/>
          <w:color w:val="000000" w:themeColor="text1"/>
          <w:sz w:val="24"/>
          <w:szCs w:val="24"/>
          <w:shd w:val="clear" w:color="auto" w:fill="FFFFFF"/>
        </w:rPr>
        <w:t>T</w:t>
      </w:r>
      <w:r w:rsidR="005C401E" w:rsidRPr="003F7681">
        <w:rPr>
          <w:rFonts w:ascii="Times New Roman" w:hAnsi="Times New Roman" w:cs="Times New Roman"/>
          <w:noProof/>
          <w:color w:val="000000" w:themeColor="text1"/>
          <w:sz w:val="24"/>
          <w:szCs w:val="24"/>
          <w:shd w:val="clear" w:color="auto" w:fill="FFFFFF"/>
        </w:rPr>
        <w:t>o overcome a lack of project resources</w:t>
      </w:r>
      <w:r w:rsidR="005C401E" w:rsidRPr="003471FA">
        <w:rPr>
          <w:rFonts w:ascii="Times New Roman" w:hAnsi="Times New Roman" w:cs="Times New Roman"/>
          <w:color w:val="000000" w:themeColor="text1"/>
          <w:sz w:val="24"/>
          <w:szCs w:val="24"/>
          <w:shd w:val="clear" w:color="auto" w:fill="FFFFFF"/>
        </w:rPr>
        <w:t xml:space="preserve">, it is important </w:t>
      </w:r>
      <w:r w:rsidR="004948E1" w:rsidRPr="003471FA">
        <w:rPr>
          <w:rFonts w:ascii="Times New Roman" w:hAnsi="Times New Roman" w:cs="Times New Roman"/>
          <w:color w:val="000000" w:themeColor="text1"/>
          <w:sz w:val="24"/>
          <w:szCs w:val="24"/>
          <w:shd w:val="clear" w:color="auto" w:fill="FFFFFF"/>
        </w:rPr>
        <w:t>to track resource availability</w:t>
      </w:r>
      <w:r>
        <w:rPr>
          <w:rFonts w:ascii="Times New Roman" w:hAnsi="Times New Roman" w:cs="Times New Roman"/>
          <w:noProof/>
          <w:color w:val="000000" w:themeColor="text1"/>
          <w:sz w:val="24"/>
          <w:szCs w:val="24"/>
          <w:shd w:val="clear" w:color="auto" w:fill="FFFFFF"/>
        </w:rPr>
        <w:t>;</w:t>
      </w:r>
      <w:r w:rsidR="004948E1" w:rsidRPr="00B2471D">
        <w:rPr>
          <w:rFonts w:ascii="Times New Roman" w:hAnsi="Times New Roman" w:cs="Times New Roman"/>
          <w:noProof/>
          <w:color w:val="000000" w:themeColor="text1"/>
          <w:sz w:val="24"/>
          <w:szCs w:val="24"/>
          <w:shd w:val="clear" w:color="auto" w:fill="FFFFFF"/>
        </w:rPr>
        <w:t xml:space="preserve"> view</w:t>
      </w:r>
      <w:r w:rsidR="004948E1" w:rsidRPr="003471FA">
        <w:rPr>
          <w:rFonts w:ascii="Times New Roman" w:hAnsi="Times New Roman" w:cs="Times New Roman"/>
          <w:color w:val="000000" w:themeColor="text1"/>
          <w:sz w:val="24"/>
          <w:szCs w:val="24"/>
          <w:shd w:val="clear" w:color="auto" w:fill="FFFFFF"/>
        </w:rPr>
        <w:t xml:space="preserve"> project plans to monitor task development, manage workload allocation and monitor resource productivity. </w:t>
      </w:r>
      <w:proofErr w:type="gramStart"/>
      <w:r w:rsidR="004948E1" w:rsidRPr="003471FA">
        <w:rPr>
          <w:rFonts w:ascii="Times New Roman" w:hAnsi="Times New Roman" w:cs="Times New Roman"/>
          <w:color w:val="000000" w:themeColor="text1"/>
          <w:sz w:val="24"/>
          <w:szCs w:val="24"/>
          <w:shd w:val="clear" w:color="auto" w:fill="FFFFFF"/>
        </w:rPr>
        <w:t>A project</w:t>
      </w:r>
      <w:proofErr w:type="gramEnd"/>
      <w:r w:rsidR="004948E1" w:rsidRPr="003471FA">
        <w:rPr>
          <w:rFonts w:ascii="Times New Roman" w:hAnsi="Times New Roman" w:cs="Times New Roman"/>
          <w:color w:val="000000" w:themeColor="text1"/>
          <w:sz w:val="24"/>
          <w:szCs w:val="24"/>
          <w:shd w:val="clear" w:color="auto" w:fill="FFFFFF"/>
        </w:rPr>
        <w:t xml:space="preserve"> management software has all these resource monitoring capabilities to track availability and performance in real time. The best way to avoid the risk of running out of project resources is to make sure that the resource management plan estimates the resources needed and sch</w:t>
      </w:r>
      <w:r w:rsidR="00322B4C">
        <w:rPr>
          <w:rFonts w:ascii="Times New Roman" w:hAnsi="Times New Roman" w:cs="Times New Roman"/>
          <w:color w:val="000000" w:themeColor="text1"/>
          <w:sz w:val="24"/>
          <w:szCs w:val="24"/>
          <w:shd w:val="clear" w:color="auto" w:fill="FFFFFF"/>
        </w:rPr>
        <w:t>edule</w:t>
      </w:r>
      <w:r w:rsidR="00D00A65" w:rsidRPr="003471FA">
        <w:rPr>
          <w:rFonts w:ascii="Times New Roman" w:hAnsi="Times New Roman" w:cs="Times New Roman"/>
          <w:color w:val="000000" w:themeColor="text1"/>
          <w:sz w:val="24"/>
          <w:szCs w:val="24"/>
          <w:shd w:val="clear" w:color="auto" w:fill="FFFFFF"/>
        </w:rPr>
        <w:t xml:space="preserve"> them t</w:t>
      </w:r>
      <w:r w:rsidR="004948E1" w:rsidRPr="003471FA">
        <w:rPr>
          <w:rFonts w:ascii="Times New Roman" w:hAnsi="Times New Roman" w:cs="Times New Roman"/>
          <w:color w:val="000000" w:themeColor="text1"/>
          <w:sz w:val="24"/>
          <w:szCs w:val="24"/>
          <w:shd w:val="clear" w:color="auto" w:fill="FFFFFF"/>
        </w:rPr>
        <w:t>o meet the required deadline</w:t>
      </w:r>
      <w:r w:rsidR="003471FA" w:rsidRPr="003471FA">
        <w:rPr>
          <w:rFonts w:ascii="Times New Roman" w:hAnsi="Times New Roman" w:cs="Times New Roman"/>
          <w:color w:val="000000" w:themeColor="text1"/>
          <w:sz w:val="24"/>
          <w:szCs w:val="24"/>
          <w:shd w:val="clear" w:color="auto" w:fill="FFFFFF"/>
        </w:rPr>
        <w:t xml:space="preserve"> </w:t>
      </w:r>
      <w:r w:rsidR="003471FA" w:rsidRPr="003471FA">
        <w:rPr>
          <w:rFonts w:ascii="Times New Roman" w:hAnsi="Times New Roman" w:cs="Times New Roman"/>
          <w:color w:val="000000" w:themeColor="text1"/>
          <w:sz w:val="24"/>
          <w:szCs w:val="24"/>
          <w:shd w:val="clear" w:color="auto" w:fill="FFFFFF"/>
        </w:rPr>
        <w:t>(Bridges, 2017)</w:t>
      </w:r>
      <w:r w:rsidR="004948E1" w:rsidRPr="003471FA">
        <w:rPr>
          <w:rFonts w:ascii="Times New Roman" w:hAnsi="Times New Roman" w:cs="Times New Roman"/>
          <w:color w:val="000000" w:themeColor="text1"/>
          <w:sz w:val="24"/>
          <w:szCs w:val="24"/>
          <w:shd w:val="clear" w:color="auto" w:fill="FFFFFF"/>
        </w:rPr>
        <w:t>.</w:t>
      </w:r>
      <w:bookmarkStart w:id="0" w:name="_GoBack"/>
      <w:bookmarkEnd w:id="0"/>
    </w:p>
    <w:p w:rsidR="003471FA" w:rsidRPr="003471FA" w:rsidRDefault="003471FA" w:rsidP="003471FA">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p>
    <w:p w:rsidR="003471FA" w:rsidRPr="003471FA" w:rsidRDefault="003471FA" w:rsidP="003471FA">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p>
    <w:p w:rsidR="003471FA" w:rsidRPr="003471FA" w:rsidRDefault="003471FA" w:rsidP="003471FA">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p>
    <w:p w:rsidR="003471FA" w:rsidRPr="003471FA" w:rsidRDefault="003471FA" w:rsidP="003471FA">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p>
    <w:p w:rsidR="003471FA" w:rsidRPr="003471FA" w:rsidRDefault="003471FA" w:rsidP="007F7711">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3471FA" w:rsidRPr="003471FA" w:rsidRDefault="003471FA" w:rsidP="003471FA">
      <w:pPr>
        <w:shd w:val="clear" w:color="auto" w:fill="FFFFFF" w:themeFill="background1"/>
        <w:spacing w:after="0" w:line="480" w:lineRule="auto"/>
        <w:jc w:val="center"/>
        <w:rPr>
          <w:rFonts w:ascii="Times New Roman" w:eastAsia="Times New Roman" w:hAnsi="Times New Roman" w:cs="Times New Roman"/>
          <w:color w:val="000000" w:themeColor="text1"/>
          <w:sz w:val="24"/>
          <w:szCs w:val="24"/>
        </w:rPr>
      </w:pPr>
      <w:r w:rsidRPr="003471FA">
        <w:rPr>
          <w:rFonts w:ascii="Times New Roman" w:eastAsia="Times New Roman" w:hAnsi="Times New Roman" w:cs="Times New Roman"/>
          <w:color w:val="000000" w:themeColor="text1"/>
          <w:sz w:val="24"/>
          <w:szCs w:val="24"/>
        </w:rPr>
        <w:lastRenderedPageBreak/>
        <w:t>References</w:t>
      </w:r>
    </w:p>
    <w:p w:rsidR="003471FA" w:rsidRPr="003471FA" w:rsidRDefault="003471FA" w:rsidP="003471FA">
      <w:pPr>
        <w:shd w:val="clear" w:color="auto" w:fill="FFFFFF" w:themeFill="background1"/>
        <w:spacing w:after="0" w:line="480" w:lineRule="auto"/>
        <w:ind w:left="720" w:right="75" w:hanging="720"/>
        <w:rPr>
          <w:rFonts w:ascii="Times New Roman" w:eastAsia="Times New Roman" w:hAnsi="Times New Roman" w:cs="Times New Roman"/>
          <w:color w:val="000000" w:themeColor="text1"/>
          <w:sz w:val="24"/>
          <w:szCs w:val="24"/>
        </w:rPr>
      </w:pPr>
      <w:r w:rsidRPr="003471FA">
        <w:rPr>
          <w:rFonts w:ascii="Times New Roman" w:eastAsia="Times New Roman" w:hAnsi="Times New Roman" w:cs="Times New Roman"/>
          <w:color w:val="000000" w:themeColor="text1"/>
          <w:sz w:val="24"/>
          <w:szCs w:val="24"/>
        </w:rPr>
        <w:t xml:space="preserve">Bridges, J. (2017, November 20). </w:t>
      </w:r>
      <w:proofErr w:type="gramStart"/>
      <w:r w:rsidRPr="003471FA">
        <w:rPr>
          <w:rFonts w:ascii="Times New Roman" w:eastAsia="Times New Roman" w:hAnsi="Times New Roman" w:cs="Times New Roman"/>
          <w:color w:val="000000" w:themeColor="text1"/>
          <w:sz w:val="24"/>
          <w:szCs w:val="24"/>
        </w:rPr>
        <w:t>Overcoming a Lack of Project Resources - ProjectManager.com.</w:t>
      </w:r>
      <w:proofErr w:type="gramEnd"/>
      <w:r w:rsidRPr="003471FA">
        <w:rPr>
          <w:rFonts w:ascii="Times New Roman" w:eastAsia="Times New Roman" w:hAnsi="Times New Roman" w:cs="Times New Roman"/>
          <w:color w:val="000000" w:themeColor="text1"/>
          <w:sz w:val="24"/>
          <w:szCs w:val="24"/>
        </w:rPr>
        <w:t xml:space="preserve"> Retrieved from https://www.projectmanager.com/training/overcoming-lack-project-resources</w:t>
      </w:r>
    </w:p>
    <w:p w:rsidR="003471FA" w:rsidRPr="003471FA" w:rsidRDefault="003471FA" w:rsidP="003471FA">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p>
    <w:p w:rsidR="00B4687F" w:rsidRPr="003471FA" w:rsidRDefault="00B4687F" w:rsidP="003471FA">
      <w:pPr>
        <w:shd w:val="clear" w:color="auto" w:fill="FFFFFF" w:themeFill="background1"/>
        <w:spacing w:line="480" w:lineRule="auto"/>
        <w:rPr>
          <w:rFonts w:ascii="Times New Roman" w:hAnsi="Times New Roman" w:cs="Times New Roman"/>
          <w:color w:val="000000" w:themeColor="text1"/>
          <w:sz w:val="24"/>
          <w:szCs w:val="24"/>
        </w:rPr>
      </w:pPr>
    </w:p>
    <w:sectPr w:rsidR="00B4687F" w:rsidRPr="003471F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6793" w:rsidRDefault="009B6793" w:rsidP="005F3EC2">
      <w:pPr>
        <w:spacing w:after="0" w:line="240" w:lineRule="auto"/>
      </w:pPr>
      <w:r>
        <w:separator/>
      </w:r>
    </w:p>
  </w:endnote>
  <w:endnote w:type="continuationSeparator" w:id="0">
    <w:p w:rsidR="009B6793" w:rsidRDefault="009B6793" w:rsidP="005F3E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6793" w:rsidRDefault="009B6793" w:rsidP="005F3EC2">
      <w:pPr>
        <w:spacing w:after="0" w:line="240" w:lineRule="auto"/>
      </w:pPr>
      <w:r>
        <w:separator/>
      </w:r>
    </w:p>
  </w:footnote>
  <w:footnote w:type="continuationSeparator" w:id="0">
    <w:p w:rsidR="009B6793" w:rsidRDefault="009B6793" w:rsidP="005F3E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EC2" w:rsidRPr="005F3EC2" w:rsidRDefault="005F3EC2">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5F3EC2">
      <w:rPr>
        <w:rFonts w:ascii="Times New Roman" w:hAnsi="Times New Roman" w:cs="Times New Roman"/>
        <w:sz w:val="24"/>
        <w:szCs w:val="24"/>
      </w:rPr>
      <w:t xml:space="preserve">Surname </w:t>
    </w:r>
    <w:r w:rsidRPr="005F3EC2">
      <w:rPr>
        <w:rFonts w:ascii="Times New Roman" w:hAnsi="Times New Roman" w:cs="Times New Roman"/>
        <w:sz w:val="24"/>
        <w:szCs w:val="24"/>
      </w:rPr>
      <w:fldChar w:fldCharType="begin"/>
    </w:r>
    <w:r w:rsidRPr="005F3EC2">
      <w:rPr>
        <w:rFonts w:ascii="Times New Roman" w:hAnsi="Times New Roman" w:cs="Times New Roman"/>
        <w:sz w:val="24"/>
        <w:szCs w:val="24"/>
      </w:rPr>
      <w:instrText xml:space="preserve"> PAGE   \* MERGEFORMAT </w:instrText>
    </w:r>
    <w:r w:rsidRPr="005F3EC2">
      <w:rPr>
        <w:rFonts w:ascii="Times New Roman" w:hAnsi="Times New Roman" w:cs="Times New Roman"/>
        <w:sz w:val="24"/>
        <w:szCs w:val="24"/>
      </w:rPr>
      <w:fldChar w:fldCharType="separate"/>
    </w:r>
    <w:r w:rsidR="00322B4C">
      <w:rPr>
        <w:rFonts w:ascii="Times New Roman" w:hAnsi="Times New Roman" w:cs="Times New Roman"/>
        <w:noProof/>
        <w:sz w:val="24"/>
        <w:szCs w:val="24"/>
      </w:rPr>
      <w:t>1</w:t>
    </w:r>
    <w:r w:rsidRPr="005F3EC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M0NTIzNDA1NbMwN7NQ0lEKTi0uzszPAykwqgUAyxfqQywAAAA="/>
  </w:docVars>
  <w:rsids>
    <w:rsidRoot w:val="00B4687F"/>
    <w:rsid w:val="00317211"/>
    <w:rsid w:val="00322B4C"/>
    <w:rsid w:val="003471FA"/>
    <w:rsid w:val="003F43E3"/>
    <w:rsid w:val="003F7681"/>
    <w:rsid w:val="00453068"/>
    <w:rsid w:val="004948E1"/>
    <w:rsid w:val="005C401E"/>
    <w:rsid w:val="005F3EC2"/>
    <w:rsid w:val="007F7711"/>
    <w:rsid w:val="009A2F14"/>
    <w:rsid w:val="009B6793"/>
    <w:rsid w:val="00B2471D"/>
    <w:rsid w:val="00B4687F"/>
    <w:rsid w:val="00BE1F1E"/>
    <w:rsid w:val="00C22F0B"/>
    <w:rsid w:val="00D00A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3E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EC2"/>
  </w:style>
  <w:style w:type="paragraph" w:styleId="Footer">
    <w:name w:val="footer"/>
    <w:basedOn w:val="Normal"/>
    <w:link w:val="FooterChar"/>
    <w:uiPriority w:val="99"/>
    <w:unhideWhenUsed/>
    <w:rsid w:val="005F3E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3EC2"/>
  </w:style>
  <w:style w:type="paragraph" w:customStyle="1" w:styleId="cpformat">
    <w:name w:val="cpformat"/>
    <w:basedOn w:val="Normal"/>
    <w:rsid w:val="003471FA"/>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3E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EC2"/>
  </w:style>
  <w:style w:type="paragraph" w:styleId="Footer">
    <w:name w:val="footer"/>
    <w:basedOn w:val="Normal"/>
    <w:link w:val="FooterChar"/>
    <w:uiPriority w:val="99"/>
    <w:unhideWhenUsed/>
    <w:rsid w:val="005F3E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3EC2"/>
  </w:style>
  <w:style w:type="paragraph" w:customStyle="1" w:styleId="cpformat">
    <w:name w:val="cpformat"/>
    <w:basedOn w:val="Normal"/>
    <w:rsid w:val="003471F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221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2</Pages>
  <Words>165</Words>
  <Characters>946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wainainamurimi@gmail.com</dc:creator>
  <cp:lastModifiedBy>wainainamurimi@gmail.com</cp:lastModifiedBy>
  <cp:revision>10</cp:revision>
  <dcterms:created xsi:type="dcterms:W3CDTF">2018-11-17T18:23:00Z</dcterms:created>
  <dcterms:modified xsi:type="dcterms:W3CDTF">2018-11-18T08:22:00Z</dcterms:modified>
</cp:coreProperties>
</file>